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media/image2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11766" w:type="dxa"/>
        <w:tblInd w:w="-15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2"/>
        <w:gridCol w:w="5209"/>
        <w:gridCol w:w="1075"/>
        <w:gridCol w:w="1267"/>
        <w:gridCol w:w="2233"/>
      </w:tblGrid>
      <w:tr w14:paraId="01E971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BCE495">
            <w:pPr>
              <w:spacing w:after="0" w:line="240" w:lineRule="auto"/>
              <w:jc w:val="center"/>
              <w:rPr>
                <w:b/>
                <w:color w:val="000000" w:themeColor="text1"/>
                <w:sz w:val="48"/>
                <w:szCs w:val="48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09700" cy="993775"/>
                  <wp:effectExtent l="0" t="0" r="7620" b="12065"/>
                  <wp:docPr id="1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SimSun" w:hAnsi="SimSun" w:eastAsia="SimSun" w:cs="SimSun"/>
                <w:sz w:val="24"/>
                <w:szCs w:val="24"/>
                <w:lang w:val="el-GR"/>
              </w:rPr>
              <w:t xml:space="preserve">                                                                         </w:t>
            </w:r>
            <w:r>
              <w:rPr>
                <w:b/>
                <w:color w:val="000000" w:themeColor="text1"/>
                <w:sz w:val="48"/>
                <w:szCs w:val="48"/>
              </w:rPr>
              <w:t>ΠΑΝΕΛΛΗΝΙΑ  ΡΕΚΟΡ  ΚΟΛΥΜΒΗΣΗΣ  (ΠΙΣΙΝΑ  50μ.)</w:t>
            </w:r>
          </w:p>
        </w:tc>
      </w:tr>
      <w:tr w14:paraId="18FBB2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60B7C1">
            <w:pPr>
              <w:spacing w:after="0" w:line="240" w:lineRule="auto"/>
              <w:jc w:val="center"/>
              <w:rPr>
                <w:b/>
                <w:color w:val="0070C0"/>
                <w:sz w:val="40"/>
                <w:szCs w:val="40"/>
              </w:rPr>
            </w:pPr>
            <w:r>
              <w:rPr>
                <w:b/>
                <w:color w:val="0070C0"/>
                <w:sz w:val="40"/>
                <w:szCs w:val="40"/>
              </w:rPr>
              <w:t>ΠΑΙΔΩΝ   Β</w:t>
            </w:r>
          </w:p>
        </w:tc>
      </w:tr>
      <w:tr w14:paraId="0A78FF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9723A5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824DD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ΑΘΛΗΤΗΣ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BDB74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A1E32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8E3054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22E0B9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501FDA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50 </w:t>
            </w:r>
            <w:r>
              <w:t>Ελεύθερο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D691418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Σ</w:t>
            </w:r>
            <w:r>
              <w:rPr>
                <w:color w:val="0070C0"/>
                <w:lang w:val="el-GR"/>
              </w:rPr>
              <w:t>ΑΒΒΙΔΗΣ</w:t>
            </w:r>
            <w:r>
              <w:rPr>
                <w:rFonts w:hint="default"/>
                <w:color w:val="0070C0"/>
                <w:lang w:val="el-GR"/>
              </w:rPr>
              <w:t xml:space="preserve"> ΜΙΧΑΗΛ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813EB8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28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3</w:t>
            </w:r>
            <w:r>
              <w:rPr>
                <w:color w:val="000000" w:themeColor="text1"/>
              </w:rPr>
              <w:t>/2</w:t>
            </w:r>
            <w:r>
              <w:rPr>
                <w:rFonts w:hint="default"/>
                <w:color w:val="000000" w:themeColor="text1"/>
                <w:lang w:val="el-GR"/>
              </w:rPr>
              <w:t>6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E7F6A9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23.</w:t>
            </w:r>
            <w:r>
              <w:rPr>
                <w:rFonts w:hint="default"/>
                <w:color w:val="000000" w:themeColor="text1"/>
                <w:lang w:val="el-GR"/>
              </w:rPr>
              <w:t>46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189F89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</w:t>
            </w:r>
            <w:r>
              <w:rPr>
                <w:rFonts w:hint="default"/>
                <w:lang w:val="el-GR"/>
              </w:rPr>
              <w:t>08</w:t>
            </w:r>
          </w:p>
        </w:tc>
      </w:tr>
      <w:tr w14:paraId="5AFC05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EA72EF">
            <w:pPr>
              <w:spacing w:after="0" w:line="240" w:lineRule="auto"/>
              <w:jc w:val="center"/>
            </w:pPr>
            <w:r>
              <w:t>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74118F">
            <w:pPr>
              <w:spacing w:after="0" w:line="240" w:lineRule="auto"/>
              <w:jc w:val="center"/>
              <w:rPr>
                <w:rFonts w:hint="default"/>
                <w:color w:val="0070C0"/>
                <w:lang w:val="el-GR"/>
              </w:rPr>
            </w:pPr>
            <w:r>
              <w:rPr>
                <w:color w:val="0070C0"/>
              </w:rPr>
              <w:t>Σ</w:t>
            </w:r>
            <w:r>
              <w:rPr>
                <w:color w:val="0070C0"/>
                <w:lang w:val="el-GR"/>
              </w:rPr>
              <w:t>ΑΒΒΙΔΗΣ</w:t>
            </w:r>
            <w:r>
              <w:rPr>
                <w:rFonts w:hint="default"/>
                <w:color w:val="0070C0"/>
                <w:lang w:val="el-GR"/>
              </w:rPr>
              <w:t xml:space="preserve"> ΜΙΧΑΗΛ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3B58EE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1</w:t>
            </w:r>
            <w:r>
              <w:rPr>
                <w:rFonts w:hint="default"/>
                <w:color w:val="000000" w:themeColor="text1"/>
                <w:lang w:val="el-GR"/>
              </w:rPr>
              <w:t>8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5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26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6C3D66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5</w:t>
            </w:r>
            <w:r>
              <w:rPr>
                <w:rFonts w:hint="default"/>
                <w:color w:val="000000" w:themeColor="text1"/>
                <w:lang w:val="el-GR"/>
              </w:rPr>
              <w:t>1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68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0292FA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</w:t>
            </w:r>
            <w:r>
              <w:rPr>
                <w:rFonts w:hint="default"/>
                <w:lang w:val="el-GR"/>
              </w:rPr>
              <w:t>23</w:t>
            </w:r>
          </w:p>
        </w:tc>
      </w:tr>
      <w:tr w14:paraId="463A9E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896F1D">
            <w:pPr>
              <w:spacing w:after="0" w:line="240" w:lineRule="auto"/>
              <w:jc w:val="center"/>
            </w:pPr>
            <w:r>
              <w:t>20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6DE941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ΣΠΑΘΑΡΑΚΗΣ ΝΙΚΟΛΑΟΣ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CB27B2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13/7/22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325B27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1:53.07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3B5F7D">
            <w:pPr>
              <w:spacing w:after="0" w:line="240" w:lineRule="auto"/>
              <w:jc w:val="center"/>
            </w:pPr>
            <w:r>
              <w:t>734</w:t>
            </w:r>
          </w:p>
        </w:tc>
      </w:tr>
      <w:tr w14:paraId="76B45C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453E19">
            <w:pPr>
              <w:spacing w:after="0" w:line="240" w:lineRule="auto"/>
              <w:jc w:val="center"/>
            </w:pPr>
            <w:r>
              <w:t>40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890E0E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Χ</w:t>
            </w:r>
            <w:r>
              <w:rPr>
                <w:color w:val="0070C0"/>
                <w:lang w:val="el-GR"/>
              </w:rPr>
              <w:t>ΟΥ</w:t>
            </w:r>
            <w:r>
              <w:rPr>
                <w:color w:val="0070C0"/>
              </w:rPr>
              <w:t>Ρ</w:t>
            </w:r>
            <w:r>
              <w:rPr>
                <w:color w:val="0070C0"/>
                <w:lang w:val="el-GR"/>
              </w:rPr>
              <w:t>ΔΑΚ</w:t>
            </w:r>
            <w:r>
              <w:rPr>
                <w:color w:val="0070C0"/>
              </w:rPr>
              <w:t xml:space="preserve">ΗΣ </w:t>
            </w:r>
            <w:r>
              <w:rPr>
                <w:color w:val="0070C0"/>
                <w:lang w:val="el-GR"/>
              </w:rPr>
              <w:t>ΚΩΝΣΤΑΝΤΙΝ</w:t>
            </w:r>
            <w:r>
              <w:rPr>
                <w:color w:val="0070C0"/>
              </w:rPr>
              <w:t>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FBB155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12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24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77B8A2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4:01.</w:t>
            </w:r>
            <w:r>
              <w:rPr>
                <w:rFonts w:hint="default"/>
                <w:color w:val="000000" w:themeColor="text1"/>
                <w:lang w:val="el-GR"/>
              </w:rPr>
              <w:t>25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7AF6F4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75</w:t>
            </w:r>
            <w:r>
              <w:rPr>
                <w:rFonts w:hint="default"/>
                <w:lang w:val="el-GR"/>
              </w:rPr>
              <w:t>7</w:t>
            </w:r>
          </w:p>
        </w:tc>
      </w:tr>
      <w:tr w14:paraId="7FE3CF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7F061F">
            <w:pPr>
              <w:spacing w:after="0" w:line="240" w:lineRule="auto"/>
              <w:jc w:val="center"/>
            </w:pPr>
            <w:r>
              <w:t>80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F2A6A3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ΖΑΧΑΡΙΑΔΗΣ ΚΩΝΣΤΑΝΤΙΝΟΣ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6DA344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21/12/19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7F1202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8:16.48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B77CCC">
            <w:pPr>
              <w:spacing w:after="0" w:line="240" w:lineRule="auto"/>
              <w:jc w:val="center"/>
            </w:pPr>
            <w:r>
              <w:t>755</w:t>
            </w:r>
          </w:p>
        </w:tc>
      </w:tr>
      <w:tr w14:paraId="27BABF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2CF388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</w:t>
            </w:r>
            <w:r>
              <w:rPr>
                <w:b w:val="0"/>
                <w:bCs w:val="0"/>
                <w:lang w:val="en-US"/>
              </w:rPr>
              <w:t>5</w:t>
            </w:r>
            <w:r>
              <w:rPr>
                <w:b w:val="0"/>
                <w:bCs w:val="0"/>
              </w:rPr>
              <w:t>00</w:t>
            </w:r>
            <w:r>
              <w:rPr>
                <w:b w:val="0"/>
                <w:bCs w:val="0"/>
                <w:lang w:val="en-US"/>
              </w:rPr>
              <w:t xml:space="preserve"> </w:t>
            </w:r>
            <w:r>
              <w:rPr>
                <w:b w:val="0"/>
                <w:bCs w:val="0"/>
              </w:rPr>
              <w:t>Ελεύθερο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C7DB0F">
            <w:pPr>
              <w:spacing w:after="0" w:line="240" w:lineRule="auto"/>
              <w:jc w:val="center"/>
              <w:rPr>
                <w:b w:val="0"/>
                <w:bCs w:val="0"/>
                <w:color w:val="0070C0"/>
              </w:rPr>
            </w:pPr>
            <w:r>
              <w:rPr>
                <w:b w:val="0"/>
                <w:bCs w:val="0"/>
                <w:color w:val="0070C0"/>
              </w:rPr>
              <w:t>ΖΑΧΑΡΙΑΔΗΣ ΚΩΝΣΤΑΝΤΙΝΟΣ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F9990D">
            <w:pPr>
              <w:spacing w:after="0" w:line="240" w:lineRule="auto"/>
              <w:jc w:val="center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20/12/19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B9157B">
            <w:pPr>
              <w:spacing w:after="0" w:line="240" w:lineRule="auto"/>
              <w:jc w:val="center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15:48.51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C741C1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color w:val="000000" w:themeColor="text1"/>
                <w:lang w:val="en-US"/>
              </w:rPr>
            </w:pPr>
            <w:r>
              <w:rPr>
                <w:b w:val="0"/>
                <w:bCs w:val="0"/>
                <w:color w:val="000000" w:themeColor="text1"/>
              </w:rPr>
              <w:t>77</w:t>
            </w:r>
            <w:r>
              <w:rPr>
                <w:rFonts w:hint="default"/>
                <w:b w:val="0"/>
                <w:bCs w:val="0"/>
                <w:color w:val="000000" w:themeColor="text1"/>
                <w:lang w:val="en-US"/>
              </w:rPr>
              <w:t>3</w:t>
            </w:r>
          </w:p>
        </w:tc>
      </w:tr>
      <w:tr w14:paraId="2B5C5A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828927">
            <w:pPr>
              <w:spacing w:after="0" w:line="240" w:lineRule="auto"/>
              <w:jc w:val="center"/>
            </w:pPr>
            <w:r>
              <w:t>50 Ύπτιο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6316142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ΠΑΠΑΘΕΟΔΩΡΟΥ ΝΙΚΟΛΑΟΣ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BBA7FC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</w:t>
            </w:r>
            <w:r>
              <w:rPr>
                <w:rFonts w:hint="default"/>
                <w:color w:val="000000" w:themeColor="text1"/>
                <w:lang w:val="el-GR"/>
              </w:rPr>
              <w:t>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12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24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A88362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</w:t>
            </w:r>
            <w:r>
              <w:rPr>
                <w:rFonts w:hint="default"/>
                <w:color w:val="000000" w:themeColor="text1"/>
                <w:lang w:val="el-GR"/>
              </w:rPr>
              <w:t>5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92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05E5C6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750</w:t>
            </w:r>
          </w:p>
        </w:tc>
      </w:tr>
      <w:tr w14:paraId="69FD62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F6CBE3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 Ύπτιο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48A4E1">
            <w:pPr>
              <w:spacing w:after="0" w:line="240" w:lineRule="auto"/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ΠΑΠΑΘΕΟΔΩΡΟΥ ΝΙΚΟΛΑΟΣ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78FABC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21</w:t>
            </w:r>
            <w:r>
              <w:rPr>
                <w:b/>
                <w:bCs/>
                <w:color w:val="000000" w:themeColor="text1"/>
              </w:rPr>
              <w:t>/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12</w:t>
            </w:r>
            <w:r>
              <w:rPr>
                <w:b/>
                <w:bCs/>
                <w:color w:val="000000" w:themeColor="text1"/>
              </w:rPr>
              <w:t>/24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EAB17E">
            <w:pPr>
              <w:spacing w:after="0" w:line="240" w:lineRule="auto"/>
              <w:jc w:val="center"/>
              <w:rPr>
                <w:rFonts w:hint="default"/>
                <w:b/>
                <w:bCs/>
                <w:color w:val="000000" w:themeColor="text1"/>
                <w:lang w:val="el-GR"/>
              </w:rPr>
            </w:pPr>
            <w:r>
              <w:rPr>
                <w:b/>
                <w:bCs/>
                <w:color w:val="000000" w:themeColor="text1"/>
              </w:rPr>
              <w:t>5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5</w:t>
            </w:r>
            <w:r>
              <w:rPr>
                <w:b/>
                <w:bCs/>
                <w:color w:val="000000" w:themeColor="text1"/>
              </w:rPr>
              <w:t>.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95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30E969">
            <w:pPr>
              <w:spacing w:after="0" w:line="240" w:lineRule="auto"/>
              <w:jc w:val="center"/>
              <w:rPr>
                <w:rFonts w:hint="default"/>
                <w:b/>
                <w:bCs/>
                <w:color w:val="0070C0"/>
                <w:lang w:val="el-GR"/>
              </w:rPr>
            </w:pPr>
            <w:r>
              <w:rPr>
                <w:b/>
                <w:bCs/>
                <w:color w:val="0070C0"/>
              </w:rPr>
              <w:t>7</w:t>
            </w:r>
            <w:r>
              <w:rPr>
                <w:rFonts w:hint="default"/>
                <w:b/>
                <w:bCs/>
                <w:color w:val="0070C0"/>
                <w:lang w:val="el-GR"/>
              </w:rPr>
              <w:t>84</w:t>
            </w:r>
          </w:p>
        </w:tc>
      </w:tr>
      <w:tr w14:paraId="0461CE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714A67">
            <w:pPr>
              <w:spacing w:after="0" w:line="240" w:lineRule="auto"/>
              <w:jc w:val="center"/>
            </w:pPr>
            <w:r>
              <w:t>200 Ύπτιο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DDD881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ΠΑΠΑΘΕΟΔΩΡΟΥ ΝΙΚΟΛΑΟΣ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054F08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rFonts w:hint="default"/>
                <w:color w:val="000000" w:themeColor="text1"/>
                <w:lang w:val="el-GR"/>
              </w:rPr>
              <w:t>20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1</w:t>
            </w:r>
            <w:r>
              <w:rPr>
                <w:rFonts w:hint="default"/>
                <w:color w:val="000000" w:themeColor="text1"/>
                <w:lang w:val="en-US"/>
              </w:rPr>
              <w:t>2</w:t>
            </w:r>
            <w:r>
              <w:rPr>
                <w:color w:val="000000" w:themeColor="text1"/>
              </w:rPr>
              <w:t>/24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F50D7E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2:0</w:t>
            </w:r>
            <w:r>
              <w:rPr>
                <w:rFonts w:hint="default"/>
                <w:color w:val="000000" w:themeColor="text1"/>
                <w:lang w:val="el-GR"/>
              </w:rPr>
              <w:t>3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14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CBEACD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</w:t>
            </w:r>
            <w:r>
              <w:rPr>
                <w:rFonts w:hint="default"/>
                <w:lang w:val="el-GR"/>
              </w:rPr>
              <w:t>50</w:t>
            </w:r>
          </w:p>
        </w:tc>
      </w:tr>
      <w:tr w14:paraId="52737A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5D424B">
            <w:pPr>
              <w:spacing w:after="0" w:line="240" w:lineRule="auto"/>
              <w:jc w:val="center"/>
            </w:pPr>
            <w:r>
              <w:t>50 Πεταλούδα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EF5A5B">
            <w:pPr>
              <w:spacing w:after="0" w:line="240" w:lineRule="auto"/>
              <w:jc w:val="center"/>
              <w:rPr>
                <w:rFonts w:hint="default"/>
                <w:color w:val="0070C0"/>
                <w:lang w:val="el-GR"/>
              </w:rPr>
            </w:pPr>
            <w:r>
              <w:rPr>
                <w:color w:val="0070C0"/>
                <w:lang w:val="el-GR"/>
              </w:rPr>
              <w:t>ΚΟΥΡΗΣ</w:t>
            </w:r>
            <w:r>
              <w:rPr>
                <w:rFonts w:hint="default"/>
                <w:color w:val="0070C0"/>
                <w:lang w:val="el-GR"/>
              </w:rPr>
              <w:t xml:space="preserve"> ΘΕΟΦΑΝΗΣ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2F7801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21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7</w:t>
            </w:r>
            <w:r>
              <w:rPr>
                <w:color w:val="000000" w:themeColor="text1"/>
              </w:rPr>
              <w:t>/2</w:t>
            </w:r>
            <w:r>
              <w:rPr>
                <w:rFonts w:hint="default"/>
                <w:color w:val="000000" w:themeColor="text1"/>
                <w:lang w:val="el-GR"/>
              </w:rPr>
              <w:t>4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6E4522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</w:t>
            </w:r>
            <w:r>
              <w:rPr>
                <w:rFonts w:hint="default"/>
                <w:color w:val="000000" w:themeColor="text1"/>
                <w:lang w:val="el-GR"/>
              </w:rPr>
              <w:t>4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95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C76CE2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710</w:t>
            </w:r>
          </w:p>
        </w:tc>
      </w:tr>
      <w:tr w14:paraId="2A51CB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7B4CD9">
            <w:pPr>
              <w:spacing w:after="0" w:line="240" w:lineRule="auto"/>
              <w:jc w:val="center"/>
            </w:pPr>
            <w:r>
              <w:t>100 Πεταλούδα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A91BFF4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ΚΟΥΡΗΣ</w:t>
            </w:r>
            <w:r>
              <w:rPr>
                <w:rFonts w:hint="default"/>
                <w:color w:val="0070C0"/>
                <w:lang w:val="el-GR"/>
              </w:rPr>
              <w:t xml:space="preserve"> ΘΕΟΦΑΝΗΣ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F180E0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27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4</w:t>
            </w:r>
            <w:r>
              <w:rPr>
                <w:color w:val="000000" w:themeColor="text1"/>
              </w:rPr>
              <w:t>/2</w:t>
            </w:r>
            <w:r>
              <w:rPr>
                <w:rFonts w:hint="default"/>
                <w:color w:val="000000" w:themeColor="text1"/>
                <w:lang w:val="el-GR"/>
              </w:rPr>
              <w:t>4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D2EB69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5</w:t>
            </w:r>
            <w:r>
              <w:rPr>
                <w:rFonts w:hint="default"/>
                <w:color w:val="000000" w:themeColor="text1"/>
                <w:lang w:val="el-GR"/>
              </w:rPr>
              <w:t>5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77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B78BA7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6</w:t>
            </w:r>
            <w:r>
              <w:rPr>
                <w:rFonts w:hint="default"/>
                <w:lang w:val="el-GR"/>
              </w:rPr>
              <w:t>97</w:t>
            </w:r>
          </w:p>
        </w:tc>
      </w:tr>
      <w:tr w14:paraId="2476F8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34D1F5">
            <w:pPr>
              <w:spacing w:after="0" w:line="240" w:lineRule="auto"/>
              <w:jc w:val="center"/>
            </w:pPr>
            <w:r>
              <w:t>200 Πεταλούδα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BD2446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ΒΛΑΧΑΚΗΣ</w:t>
            </w:r>
            <w:r>
              <w:rPr>
                <w:rFonts w:hint="default"/>
                <w:color w:val="0070C0"/>
                <w:lang w:val="el-GR"/>
              </w:rPr>
              <w:t xml:space="preserve"> ΜΑΡΙ</w:t>
            </w:r>
            <w:r>
              <w:rPr>
                <w:color w:val="0070C0"/>
              </w:rPr>
              <w:t>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22B463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</w:t>
            </w:r>
            <w:r>
              <w:rPr>
                <w:rFonts w:hint="default"/>
                <w:color w:val="000000" w:themeColor="text1"/>
                <w:lang w:val="el-GR"/>
              </w:rPr>
              <w:t>1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12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25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6E2F27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2:0</w:t>
            </w:r>
            <w:r>
              <w:rPr>
                <w:rFonts w:hint="default"/>
                <w:color w:val="000000" w:themeColor="text1"/>
                <w:lang w:val="el-GR"/>
              </w:rPr>
              <w:t>3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95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B9933B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705</w:t>
            </w:r>
          </w:p>
        </w:tc>
      </w:tr>
      <w:tr w14:paraId="7F7404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DFF87B">
            <w:pPr>
              <w:spacing w:after="0" w:line="240" w:lineRule="auto"/>
              <w:jc w:val="center"/>
            </w:pPr>
            <w:r>
              <w:t>50 Πρόσθιο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5D9980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ΝΤΟΥΜΑΣ ΕΥΑΓΓΕΛΟΣ-ΕΦΡΑΙΜ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99BD39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17/2/23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EBA6EF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29.09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5D374A">
            <w:pPr>
              <w:spacing w:after="0" w:line="240" w:lineRule="auto"/>
              <w:jc w:val="center"/>
            </w:pPr>
            <w:r>
              <w:t>709</w:t>
            </w:r>
          </w:p>
        </w:tc>
      </w:tr>
      <w:tr w14:paraId="4FAEA2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797094">
            <w:pPr>
              <w:spacing w:after="0" w:line="240" w:lineRule="auto"/>
              <w:jc w:val="center"/>
            </w:pPr>
            <w:r>
              <w:t>100 Πρόσθιο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ECFC54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ΝΤΟΥΜΑΣ ΕΥΑΓΓΕΛΟΣ-ΕΦΡΑΙΜ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D08844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2/12/23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41C00C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1:02.68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0AB961">
            <w:pPr>
              <w:spacing w:after="0" w:line="240" w:lineRule="auto"/>
              <w:jc w:val="center"/>
            </w:pPr>
            <w:r>
              <w:t>7</w:t>
            </w:r>
            <w:r>
              <w:rPr>
                <w:lang w:val="en-US"/>
              </w:rPr>
              <w:t>4</w:t>
            </w:r>
            <w:r>
              <w:t>7</w:t>
            </w:r>
          </w:p>
        </w:tc>
      </w:tr>
      <w:tr w14:paraId="681A0D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9299EE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200 Πρόσθιο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546F7C">
            <w:pPr>
              <w:spacing w:after="0" w:line="240" w:lineRule="auto"/>
              <w:jc w:val="center"/>
              <w:rPr>
                <w:b w:val="0"/>
                <w:bCs w:val="0"/>
                <w:color w:val="0070C0"/>
              </w:rPr>
            </w:pPr>
            <w:r>
              <w:rPr>
                <w:b w:val="0"/>
                <w:bCs w:val="0"/>
                <w:color w:val="0070C0"/>
              </w:rPr>
              <w:t>ΝΤΟΥΜΑΣ ΕΥΑΓΓΕΛΟΣ-ΕΦΡΑΙΜ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4BF429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color w:val="000000" w:themeColor="text1"/>
                <w:lang w:val="el-GR"/>
              </w:rPr>
            </w:pPr>
            <w:r>
              <w:rPr>
                <w:rFonts w:hint="default"/>
                <w:b w:val="0"/>
                <w:bCs w:val="0"/>
                <w:color w:val="000000" w:themeColor="text1"/>
                <w:lang w:val="el-GR"/>
              </w:rPr>
              <w:t>7</w:t>
            </w:r>
            <w:r>
              <w:rPr>
                <w:b w:val="0"/>
                <w:bCs w:val="0"/>
                <w:color w:val="000000" w:themeColor="text1"/>
              </w:rPr>
              <w:t>/</w:t>
            </w:r>
            <w:r>
              <w:rPr>
                <w:rFonts w:hint="default"/>
                <w:b w:val="0"/>
                <w:bCs w:val="0"/>
                <w:color w:val="000000" w:themeColor="text1"/>
                <w:lang w:val="el-GR"/>
              </w:rPr>
              <w:t>5</w:t>
            </w:r>
            <w:r>
              <w:rPr>
                <w:b w:val="0"/>
                <w:bCs w:val="0"/>
                <w:color w:val="000000" w:themeColor="text1"/>
              </w:rPr>
              <w:t>/2</w:t>
            </w:r>
            <w:r>
              <w:rPr>
                <w:rFonts w:hint="default"/>
                <w:b w:val="0"/>
                <w:bCs w:val="0"/>
                <w:color w:val="000000" w:themeColor="text1"/>
                <w:lang w:val="el-GR"/>
              </w:rPr>
              <w:t>3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3DA101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color w:val="000000" w:themeColor="text1"/>
                <w:lang w:val="el-GR"/>
              </w:rPr>
            </w:pPr>
            <w:r>
              <w:rPr>
                <w:b w:val="0"/>
                <w:bCs w:val="0"/>
                <w:color w:val="000000" w:themeColor="text1"/>
              </w:rPr>
              <w:t>2:1</w:t>
            </w:r>
            <w:r>
              <w:rPr>
                <w:rFonts w:hint="default"/>
                <w:b w:val="0"/>
                <w:bCs w:val="0"/>
                <w:color w:val="000000" w:themeColor="text1"/>
                <w:lang w:val="el-GR"/>
              </w:rPr>
              <w:t>6</w:t>
            </w:r>
            <w:r>
              <w:rPr>
                <w:b w:val="0"/>
                <w:bCs w:val="0"/>
                <w:color w:val="000000" w:themeColor="text1"/>
              </w:rPr>
              <w:t>.</w:t>
            </w:r>
            <w:r>
              <w:rPr>
                <w:rFonts w:hint="default"/>
                <w:b w:val="0"/>
                <w:bCs w:val="0"/>
                <w:color w:val="000000" w:themeColor="text1"/>
                <w:lang w:val="el-GR"/>
              </w:rPr>
              <w:t>79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C513B0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color w:val="000000" w:themeColor="text1"/>
                <w:lang w:val="el-GR"/>
              </w:rPr>
            </w:pPr>
            <w:r>
              <w:rPr>
                <w:b w:val="0"/>
                <w:bCs w:val="0"/>
                <w:color w:val="000000" w:themeColor="text1"/>
              </w:rPr>
              <w:t>7</w:t>
            </w:r>
            <w:r>
              <w:rPr>
                <w:rFonts w:hint="default"/>
                <w:b w:val="0"/>
                <w:bCs w:val="0"/>
                <w:color w:val="000000" w:themeColor="text1"/>
                <w:lang w:val="el-GR"/>
              </w:rPr>
              <w:t>71</w:t>
            </w:r>
          </w:p>
        </w:tc>
      </w:tr>
      <w:tr w14:paraId="21EAC0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CD2185">
            <w:pPr>
              <w:spacing w:after="0" w:line="240" w:lineRule="auto"/>
              <w:jc w:val="center"/>
            </w:pPr>
            <w:r>
              <w:t>200 Μ.Α.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2DEAC1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ΒΑΖΑΙΟΣ ΑΝΔΡΕΑΣ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DE7A91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16/7/09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B9E540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2:05.37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C6BE8B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</w:t>
            </w:r>
            <w:r>
              <w:rPr>
                <w:rFonts w:hint="default"/>
                <w:lang w:val="el-GR"/>
              </w:rPr>
              <w:t>26</w:t>
            </w:r>
          </w:p>
        </w:tc>
      </w:tr>
      <w:tr w14:paraId="4DC188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3A9BE5">
            <w:pPr>
              <w:spacing w:after="0" w:line="240" w:lineRule="auto"/>
              <w:jc w:val="center"/>
            </w:pPr>
            <w:r>
              <w:t>400 Μ.Α.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3F3ED0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ΠΑΠΑΣΤΑΜΟΣ ΑΠΟΣΤΟΛΟΣ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1D30CF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21/7/16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51D22B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4:25.83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C00192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759</w:t>
            </w:r>
          </w:p>
        </w:tc>
      </w:tr>
      <w:tr w14:paraId="157582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0808FA">
            <w:pPr>
              <w:spacing w:after="0" w:line="240" w:lineRule="auto"/>
              <w:jc w:val="left"/>
              <w:rPr>
                <w:color w:val="000000" w:themeColor="text1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7645" cy="1591945"/>
                  <wp:effectExtent l="0" t="0" r="635" b="8255"/>
                  <wp:docPr id="40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45" cy="159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5895" cy="1587500"/>
                  <wp:effectExtent l="0" t="0" r="1905" b="12700"/>
                  <wp:docPr id="3" name="Pictur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158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8915" cy="1598295"/>
                  <wp:effectExtent l="0" t="0" r="14605" b="1905"/>
                  <wp:docPr id="21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915" cy="1598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20495" cy="1591945"/>
                  <wp:effectExtent l="0" t="0" r="12065" b="8255"/>
                  <wp:docPr id="5" name="Picture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495" cy="159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5105" cy="1585595"/>
                  <wp:effectExtent l="0" t="0" r="3175" b="14605"/>
                  <wp:docPr id="6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105" cy="158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9865" cy="1588135"/>
                  <wp:effectExtent l="0" t="0" r="3175" b="12065"/>
                  <wp:docPr id="11" name="Picture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865" cy="158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3040" cy="1595120"/>
                  <wp:effectExtent l="0" t="0" r="0" b="5080"/>
                  <wp:docPr id="23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59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4470" cy="1596390"/>
                  <wp:effectExtent l="0" t="0" r="3810" b="3810"/>
                  <wp:docPr id="28" name="Picture 2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470" cy="1596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4785" cy="1598930"/>
                  <wp:effectExtent l="0" t="0" r="8255" b="1270"/>
                  <wp:docPr id="15" name="Picture 1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785" cy="159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8595" cy="1591310"/>
                  <wp:effectExtent l="0" t="0" r="4445" b="8890"/>
                  <wp:docPr id="16" name="Picture 1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595" cy="1591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B69D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28DF18">
            <w:pPr>
              <w:spacing w:after="0" w:line="240" w:lineRule="auto"/>
              <w:jc w:val="center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>ΚΟΡΑΣΙΔΩΝ   Β</w:t>
            </w:r>
          </w:p>
        </w:tc>
      </w:tr>
      <w:tr w14:paraId="6FDE2C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DA9242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E2A0E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ΑΘΛΗΤΡΙΑ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F121F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28088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9808B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2405E7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ED7576">
            <w:pPr>
              <w:spacing w:after="0" w:line="240" w:lineRule="auto"/>
              <w:jc w:val="center"/>
            </w:pPr>
            <w:r>
              <w:t>50 Ελεύθερο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33A0C3C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ΜΠΙΛΑΝΑΚΟΥ ΝΕΦΕΛΗ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D794AF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20</w:t>
            </w:r>
            <w:r>
              <w:t>/</w:t>
            </w:r>
            <w:r>
              <w:rPr>
                <w:rFonts w:hint="default"/>
                <w:lang w:val="el-GR"/>
              </w:rPr>
              <w:t>12</w:t>
            </w:r>
            <w:r>
              <w:t>/</w:t>
            </w:r>
            <w:r>
              <w:rPr>
                <w:rFonts w:hint="default"/>
                <w:lang w:val="el-GR"/>
              </w:rPr>
              <w:t>25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811812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2</w:t>
            </w:r>
            <w:r>
              <w:rPr>
                <w:rFonts w:hint="default"/>
                <w:lang w:val="el-GR"/>
              </w:rPr>
              <w:t>5</w:t>
            </w:r>
            <w:r>
              <w:t>.</w:t>
            </w:r>
            <w:r>
              <w:rPr>
                <w:rFonts w:hint="default"/>
                <w:lang w:val="el-GR"/>
              </w:rPr>
              <w:t>66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427154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</w:t>
            </w:r>
            <w:r>
              <w:rPr>
                <w:rFonts w:hint="default"/>
                <w:lang w:val="el-GR"/>
              </w:rPr>
              <w:t>79</w:t>
            </w:r>
          </w:p>
        </w:tc>
      </w:tr>
      <w:tr w14:paraId="348087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F9808F">
            <w:pPr>
              <w:spacing w:after="0" w:line="240" w:lineRule="auto"/>
              <w:jc w:val="center"/>
            </w:pPr>
            <w:r>
              <w:t>100 Ελεύθερο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18D5C13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ΜΠΙΛΑΝΑΚΟΥ ΝΕΦΕΛΗ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C8DACC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22</w:t>
            </w:r>
            <w:r>
              <w:t>/</w:t>
            </w:r>
            <w:r>
              <w:rPr>
                <w:rFonts w:hint="default"/>
                <w:lang w:val="el-GR"/>
              </w:rPr>
              <w:t>5</w:t>
            </w:r>
            <w:r>
              <w:t>/</w:t>
            </w:r>
            <w:r>
              <w:rPr>
                <w:rFonts w:hint="default"/>
                <w:lang w:val="el-GR"/>
              </w:rPr>
              <w:t>25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DA127D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56.</w:t>
            </w:r>
            <w:r>
              <w:rPr>
                <w:rFonts w:hint="default"/>
                <w:lang w:val="el-GR"/>
              </w:rPr>
              <w:t>40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2FC3DD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</w:t>
            </w:r>
            <w:r>
              <w:rPr>
                <w:rFonts w:hint="default"/>
                <w:lang w:val="el-GR"/>
              </w:rPr>
              <w:t>70</w:t>
            </w:r>
          </w:p>
        </w:tc>
      </w:tr>
      <w:tr w14:paraId="186E8A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1F9F5B">
            <w:pPr>
              <w:spacing w:after="0" w:line="240" w:lineRule="auto"/>
              <w:jc w:val="center"/>
            </w:pPr>
            <w:r>
              <w:t>20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4A0B8C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ΙΑΚΩΒΙΔΟΥ ΘΕΜΙΔΑ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7D2E0D">
            <w:pPr>
              <w:spacing w:after="0" w:line="240" w:lineRule="auto"/>
              <w:jc w:val="center"/>
            </w:pPr>
            <w:r>
              <w:t>7/8/09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D2C524">
            <w:pPr>
              <w:spacing w:after="0" w:line="240" w:lineRule="auto"/>
              <w:jc w:val="center"/>
            </w:pPr>
            <w:r>
              <w:t>2:02.32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1DB463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n-US"/>
              </w:rPr>
            </w:pPr>
            <w:r>
              <w:rPr>
                <w:color w:val="000000" w:themeColor="text1"/>
              </w:rPr>
              <w:t>7</w:t>
            </w:r>
            <w:r>
              <w:rPr>
                <w:rFonts w:hint="default"/>
                <w:color w:val="000000" w:themeColor="text1"/>
                <w:lang w:val="en-US"/>
              </w:rPr>
              <w:t>72</w:t>
            </w:r>
          </w:p>
        </w:tc>
      </w:tr>
      <w:tr w14:paraId="4ADAC4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27CEA3">
            <w:pPr>
              <w:spacing w:after="0" w:line="240" w:lineRule="auto"/>
              <w:jc w:val="center"/>
            </w:pPr>
            <w:r>
              <w:t>400 Ελεύθερο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78028C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ΣΤΡΟΥΜΠΑ ΟΛΓΑ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9A905E">
            <w:pPr>
              <w:spacing w:after="0" w:line="240" w:lineRule="auto"/>
              <w:jc w:val="center"/>
            </w:pPr>
            <w:r>
              <w:t>12/5/02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125A73">
            <w:pPr>
              <w:spacing w:after="0" w:line="240" w:lineRule="auto"/>
              <w:jc w:val="center"/>
            </w:pPr>
            <w:r>
              <w:t>4:18.04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01F7FF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</w:t>
            </w:r>
            <w:r>
              <w:rPr>
                <w:rFonts w:hint="default"/>
                <w:lang w:val="el-GR"/>
              </w:rPr>
              <w:t>47</w:t>
            </w:r>
          </w:p>
        </w:tc>
      </w:tr>
      <w:tr w14:paraId="43F1AD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48B4D7">
            <w:pPr>
              <w:spacing w:after="0" w:line="240" w:lineRule="auto"/>
              <w:jc w:val="center"/>
            </w:pPr>
            <w:r>
              <w:t>800 Ελεύθερο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1B0D59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ΣΤΡΟΥΜΠΑ ΟΛΓΑ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771D19">
            <w:pPr>
              <w:spacing w:after="0" w:line="240" w:lineRule="auto"/>
              <w:jc w:val="center"/>
            </w:pPr>
            <w:r>
              <w:t>10/5/02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0A4C57">
            <w:pPr>
              <w:spacing w:after="0" w:line="240" w:lineRule="auto"/>
              <w:jc w:val="center"/>
            </w:pPr>
            <w:r>
              <w:t>8:48.29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390C52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</w:t>
            </w:r>
            <w:r>
              <w:rPr>
                <w:rFonts w:hint="default"/>
                <w:lang w:val="el-GR"/>
              </w:rPr>
              <w:t>69</w:t>
            </w:r>
          </w:p>
        </w:tc>
      </w:tr>
      <w:tr w14:paraId="4ACF75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19C816">
            <w:pPr>
              <w:spacing w:after="0" w:line="240" w:lineRule="auto"/>
              <w:jc w:val="center"/>
            </w:pPr>
            <w:r>
              <w:t>1</w:t>
            </w:r>
            <w:r>
              <w:rPr>
                <w:lang w:val="en-US"/>
              </w:rPr>
              <w:t>5</w:t>
            </w:r>
            <w:r>
              <w:t>00</w:t>
            </w:r>
            <w:r>
              <w:rPr>
                <w:lang w:val="en-US"/>
              </w:rPr>
              <w:t xml:space="preserve"> </w:t>
            </w:r>
            <w:r>
              <w:t>Ελεύθερο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6031C0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ΡΑΚΟΠΟΥΛΟΥ ΑΝΤΩΝΙΑ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9A3101">
            <w:pPr>
              <w:spacing w:after="0" w:line="240" w:lineRule="auto"/>
              <w:jc w:val="center"/>
            </w:pPr>
            <w:r>
              <w:t>17/2/23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7CB266">
            <w:pPr>
              <w:spacing w:after="0" w:line="240" w:lineRule="auto"/>
              <w:jc w:val="center"/>
            </w:pPr>
            <w:r>
              <w:t>16:53.23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6070C8">
            <w:pPr>
              <w:spacing w:after="0" w:line="240" w:lineRule="auto"/>
              <w:jc w:val="center"/>
            </w:pPr>
            <w:r>
              <w:t>749</w:t>
            </w:r>
          </w:p>
        </w:tc>
      </w:tr>
      <w:tr w14:paraId="0AC98D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032B2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 Ύπτιο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219485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ΠΥΡΙΛΗ ΔΕΣΠΟΙΝΑ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F346C6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2/12/23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71B3F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28.71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2B812C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818</w:t>
            </w:r>
          </w:p>
        </w:tc>
      </w:tr>
      <w:tr w14:paraId="1F4578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9C65F5">
            <w:pPr>
              <w:spacing w:after="0" w:line="240" w:lineRule="auto"/>
              <w:jc w:val="center"/>
            </w:pPr>
            <w:r>
              <w:t>100 Ύπτιο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E28255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ΠΥΡΙΛΗ ΔΕΣΠΟΙΝΑ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917DAC">
            <w:pPr>
              <w:spacing w:after="0" w:line="240" w:lineRule="auto"/>
              <w:jc w:val="center"/>
            </w:pPr>
            <w:r>
              <w:t>2</w:t>
            </w:r>
            <w:r>
              <w:rPr>
                <w:lang w:val="en-US"/>
              </w:rPr>
              <w:t>8</w:t>
            </w:r>
            <w:r>
              <w:t>/7/23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9A8E85">
            <w:pPr>
              <w:spacing w:after="0" w:line="240" w:lineRule="auto"/>
              <w:jc w:val="center"/>
              <w:rPr>
                <w:lang w:val="en-US"/>
              </w:rPr>
            </w:pPr>
            <w:r>
              <w:t>1:02.</w:t>
            </w:r>
            <w:r>
              <w:rPr>
                <w:lang w:val="en-US"/>
              </w:rPr>
              <w:t>15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DFAFB3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7</w:t>
            </w:r>
            <w:r>
              <w:rPr>
                <w:rFonts w:hint="default"/>
                <w:lang w:val="en-US"/>
              </w:rPr>
              <w:t>76</w:t>
            </w:r>
          </w:p>
        </w:tc>
      </w:tr>
      <w:tr w14:paraId="5D4DF4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54B70A">
            <w:pPr>
              <w:spacing w:after="0" w:line="240" w:lineRule="auto"/>
              <w:jc w:val="center"/>
            </w:pPr>
            <w:r>
              <w:t>200 Ύπτιο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B9DE0C">
            <w:pPr>
              <w:spacing w:after="0" w:line="240" w:lineRule="auto"/>
              <w:jc w:val="center"/>
              <w:rPr>
                <w:rFonts w:hint="default"/>
                <w:color w:val="FF0000"/>
                <w:lang w:val="el-GR"/>
              </w:rPr>
            </w:pPr>
            <w:r>
              <w:rPr>
                <w:color w:val="FF0000"/>
                <w:lang w:val="el-GR"/>
              </w:rPr>
              <w:t>ΖΕΡΒΟΥ</w:t>
            </w:r>
            <w:r>
              <w:rPr>
                <w:rFonts w:hint="default"/>
                <w:color w:val="FF0000"/>
                <w:lang w:val="el-GR"/>
              </w:rPr>
              <w:t xml:space="preserve"> ΕΙΡΗΝΗ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DF5F40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n-US"/>
              </w:rPr>
              <w:t>1</w:t>
            </w:r>
            <w:r>
              <w:rPr>
                <w:rFonts w:hint="default"/>
                <w:lang w:val="el-GR"/>
              </w:rPr>
              <w:t>9</w:t>
            </w:r>
            <w:r>
              <w:t>/</w:t>
            </w:r>
            <w:r>
              <w:rPr>
                <w:rFonts w:hint="default"/>
                <w:lang w:val="el-GR"/>
              </w:rPr>
              <w:t>6</w:t>
            </w:r>
            <w:bookmarkStart w:id="0" w:name="_GoBack"/>
            <w:bookmarkEnd w:id="0"/>
            <w:r>
              <w:t>/</w:t>
            </w:r>
            <w:r>
              <w:rPr>
                <w:rFonts w:hint="default"/>
                <w:lang w:val="el-GR"/>
              </w:rPr>
              <w:t>26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C03BE9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2:1</w:t>
            </w:r>
            <w:r>
              <w:rPr>
                <w:rFonts w:hint="default"/>
                <w:lang w:val="el-GR"/>
              </w:rPr>
              <w:t>5</w:t>
            </w:r>
            <w:r>
              <w:t>.</w:t>
            </w:r>
            <w:r>
              <w:rPr>
                <w:rFonts w:hint="default"/>
                <w:lang w:val="el-GR"/>
              </w:rPr>
              <w:t>08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8AC784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</w:t>
            </w:r>
            <w:r>
              <w:rPr>
                <w:rFonts w:hint="default"/>
                <w:lang w:val="el-GR"/>
              </w:rPr>
              <w:t>57</w:t>
            </w:r>
          </w:p>
        </w:tc>
      </w:tr>
      <w:tr w14:paraId="7F5217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62A3BF">
            <w:pPr>
              <w:spacing w:after="0" w:line="240" w:lineRule="auto"/>
              <w:jc w:val="center"/>
            </w:pPr>
            <w:r>
              <w:t>50 Πεταλούδα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16B576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ΜΠΙΛΑΝΑΚΟΥ ΝΕΦΕΛΗ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5EA4C8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2</w:t>
            </w:r>
            <w:r>
              <w:t>/</w:t>
            </w:r>
            <w:r>
              <w:rPr>
                <w:rFonts w:hint="default"/>
                <w:lang w:val="el-GR"/>
              </w:rPr>
              <w:t>5</w:t>
            </w:r>
            <w:r>
              <w:t>/2</w:t>
            </w:r>
            <w:r>
              <w:rPr>
                <w:rFonts w:hint="default"/>
                <w:lang w:val="el-GR"/>
              </w:rPr>
              <w:t>5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E715CE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27.</w:t>
            </w:r>
            <w:r>
              <w:rPr>
                <w:rFonts w:hint="default"/>
                <w:lang w:val="el-GR"/>
              </w:rPr>
              <w:t>27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BBFBA4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</w:t>
            </w:r>
            <w:r>
              <w:rPr>
                <w:rFonts w:hint="default"/>
                <w:lang w:val="el-GR"/>
              </w:rPr>
              <w:t>19</w:t>
            </w:r>
          </w:p>
        </w:tc>
      </w:tr>
      <w:tr w14:paraId="46CEF4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644CA4">
            <w:pPr>
              <w:spacing w:after="0" w:line="240" w:lineRule="auto"/>
              <w:jc w:val="center"/>
            </w:pPr>
            <w:r>
              <w:t>100 Πεταλούδα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BA4FDE1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ΜΠΙΛΑΝΑΚΟΥ ΝΕΦΕΛΗ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E977AA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12/</w:t>
            </w:r>
            <w:r>
              <w:rPr>
                <w:rFonts w:hint="default"/>
                <w:lang w:val="el-GR"/>
              </w:rPr>
              <w:t>4</w:t>
            </w:r>
            <w:r>
              <w:t>/</w:t>
            </w:r>
            <w:r>
              <w:rPr>
                <w:rFonts w:hint="default"/>
                <w:lang w:val="el-GR"/>
              </w:rPr>
              <w:t>25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975E00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1:00.8</w:t>
            </w:r>
            <w:r>
              <w:rPr>
                <w:rFonts w:hint="default"/>
                <w:lang w:val="el-GR"/>
              </w:rPr>
              <w:t>0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1C5494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</w:t>
            </w:r>
            <w:r>
              <w:rPr>
                <w:rFonts w:hint="default"/>
                <w:lang w:val="el-GR"/>
              </w:rPr>
              <w:t>24</w:t>
            </w:r>
          </w:p>
        </w:tc>
      </w:tr>
      <w:tr w14:paraId="0C3EF3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E5841F">
            <w:pPr>
              <w:spacing w:after="0" w:line="240" w:lineRule="auto"/>
              <w:jc w:val="center"/>
            </w:pPr>
            <w:r>
              <w:t>200 Πεταλούδα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A6F48D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ΔΑΜΑΣΙΩΤΗ ΓΕΩΡΓΙΑ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DEA78F">
            <w:pPr>
              <w:spacing w:after="0" w:line="240" w:lineRule="auto"/>
              <w:jc w:val="center"/>
            </w:pPr>
            <w:r>
              <w:t>4/7/18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115A6C">
            <w:pPr>
              <w:spacing w:after="0" w:line="240" w:lineRule="auto"/>
              <w:jc w:val="center"/>
            </w:pPr>
            <w:r>
              <w:t>2:15.09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3D13C2">
            <w:pPr>
              <w:spacing w:after="0" w:line="240" w:lineRule="auto"/>
              <w:jc w:val="center"/>
            </w:pPr>
            <w:r>
              <w:t>733</w:t>
            </w:r>
          </w:p>
        </w:tc>
      </w:tr>
      <w:tr w14:paraId="6CC08D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603530">
            <w:pPr>
              <w:spacing w:after="0" w:line="240" w:lineRule="auto"/>
              <w:jc w:val="center"/>
            </w:pPr>
            <w:r>
              <w:t>50 Πρόσθιο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3C551C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ΑΝΤΑΚΗ ΑΣΗΜΙΝΑ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45E9AB">
            <w:pPr>
              <w:spacing w:after="0" w:line="240" w:lineRule="auto"/>
              <w:jc w:val="center"/>
            </w:pPr>
            <w:r>
              <w:t>19/2/22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1F79A2">
            <w:pPr>
              <w:spacing w:after="0" w:line="240" w:lineRule="auto"/>
              <w:jc w:val="center"/>
            </w:pPr>
            <w:r>
              <w:t>32.60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BD15C2">
            <w:pPr>
              <w:spacing w:after="0" w:line="240" w:lineRule="auto"/>
              <w:jc w:val="center"/>
            </w:pPr>
            <w:r>
              <w:t>715</w:t>
            </w:r>
          </w:p>
        </w:tc>
      </w:tr>
      <w:tr w14:paraId="1006FB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74915D">
            <w:pPr>
              <w:spacing w:after="0" w:line="240" w:lineRule="auto"/>
              <w:jc w:val="center"/>
            </w:pPr>
            <w:r>
              <w:t>100 Πρόσθιο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59DFD4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ΑΓΓΕΛΑΚΗ ΧΑΡΑ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DCD411">
            <w:pPr>
              <w:spacing w:after="0" w:line="240" w:lineRule="auto"/>
              <w:jc w:val="center"/>
            </w:pPr>
            <w:r>
              <w:t>13/4/19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B9AEBF">
            <w:pPr>
              <w:spacing w:after="0" w:line="240" w:lineRule="auto"/>
              <w:jc w:val="center"/>
            </w:pPr>
            <w:r>
              <w:t>1:11.34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E6DCE8">
            <w:pPr>
              <w:spacing w:after="0" w:line="240" w:lineRule="auto"/>
              <w:jc w:val="center"/>
            </w:pPr>
            <w:r>
              <w:t>726</w:t>
            </w:r>
          </w:p>
        </w:tc>
      </w:tr>
      <w:tr w14:paraId="224683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677CD4">
            <w:pPr>
              <w:spacing w:after="0" w:line="240" w:lineRule="auto"/>
              <w:jc w:val="center"/>
            </w:pPr>
            <w:r>
              <w:t>200 Πρόσθιο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164335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ΚΟΝΤΟΓΕΩΡΓΟΥ ΕΛΕΝΗ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2162E1">
            <w:pPr>
              <w:spacing w:after="0" w:line="240" w:lineRule="auto"/>
              <w:jc w:val="center"/>
            </w:pPr>
            <w:r>
              <w:t>14/6/15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212B7E">
            <w:pPr>
              <w:spacing w:after="0" w:line="240" w:lineRule="auto"/>
              <w:jc w:val="center"/>
            </w:pPr>
            <w:r>
              <w:t>2:32.89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F5A9DC">
            <w:pPr>
              <w:spacing w:after="0" w:line="240" w:lineRule="auto"/>
              <w:jc w:val="center"/>
            </w:pPr>
            <w:r>
              <w:t>728</w:t>
            </w:r>
          </w:p>
        </w:tc>
      </w:tr>
      <w:tr w14:paraId="3C751B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5CF40C">
            <w:pPr>
              <w:spacing w:after="0" w:line="240" w:lineRule="auto"/>
              <w:jc w:val="center"/>
            </w:pPr>
            <w:r>
              <w:t>200 Μ.Α.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0FCFA7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ΤΖΑΒΕΛΛΑ ΑΘΗΝΑ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B9B0D7">
            <w:pPr>
              <w:spacing w:after="0" w:line="240" w:lineRule="auto"/>
              <w:jc w:val="center"/>
            </w:pPr>
            <w:r>
              <w:t>8/8/03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675909">
            <w:pPr>
              <w:spacing w:after="0" w:line="240" w:lineRule="auto"/>
              <w:jc w:val="center"/>
            </w:pPr>
            <w:r>
              <w:t>2:17.73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10D62B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76</w:t>
            </w:r>
            <w:r>
              <w:rPr>
                <w:rFonts w:hint="default"/>
                <w:lang w:val="el-GR"/>
              </w:rPr>
              <w:t>0</w:t>
            </w:r>
          </w:p>
        </w:tc>
      </w:tr>
      <w:tr w14:paraId="56801A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62F22A">
            <w:pPr>
              <w:spacing w:after="0" w:line="240" w:lineRule="auto"/>
              <w:jc w:val="center"/>
            </w:pPr>
            <w:r>
              <w:t>400 Μ.Α.</w:t>
            </w:r>
          </w:p>
        </w:tc>
        <w:tc>
          <w:tcPr>
            <w:tcW w:w="5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5FD19A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ΑΓΓΕΛΟΠΟΥΛΟΥ ΒΑΣΙΛΙΚΗ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15A141">
            <w:pPr>
              <w:spacing w:after="0" w:line="240" w:lineRule="auto"/>
              <w:jc w:val="center"/>
            </w:pPr>
            <w:r>
              <w:t>7/2/02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53223B">
            <w:pPr>
              <w:spacing w:after="0" w:line="240" w:lineRule="auto"/>
              <w:jc w:val="center"/>
            </w:pPr>
            <w:r>
              <w:t>4:52.36</w:t>
            </w:r>
          </w:p>
        </w:tc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52B77F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</w:t>
            </w:r>
            <w:r>
              <w:rPr>
                <w:rFonts w:hint="default"/>
                <w:lang w:val="en-US"/>
              </w:rPr>
              <w:t>3</w:t>
            </w:r>
            <w:r>
              <w:rPr>
                <w:rFonts w:hint="default"/>
                <w:lang w:val="el-GR"/>
              </w:rPr>
              <w:t>3</w:t>
            </w:r>
          </w:p>
        </w:tc>
      </w:tr>
      <w:tr w14:paraId="6FEA06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F3AC2C">
            <w:pPr>
              <w:spacing w:after="0" w:line="240" w:lineRule="auto"/>
              <w:jc w:val="left"/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6215" cy="1602740"/>
                  <wp:effectExtent l="0" t="0" r="12065" b="12700"/>
                  <wp:docPr id="12" name="Picture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215" cy="160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2245" cy="1602105"/>
                  <wp:effectExtent l="0" t="0" r="10795" b="13335"/>
                  <wp:docPr id="9" name="Picture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245" cy="160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82725" cy="1608455"/>
                  <wp:effectExtent l="0" t="0" r="10795" b="6985"/>
                  <wp:docPr id="17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60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32560" cy="1607185"/>
                  <wp:effectExtent l="0" t="0" r="0" b="8255"/>
                  <wp:docPr id="13" name="Picture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0" cy="1607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0975" cy="1602105"/>
                  <wp:effectExtent l="0" t="0" r="12065" b="13335"/>
                  <wp:docPr id="14" name="Picture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975" cy="160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4310" cy="1607185"/>
                  <wp:effectExtent l="0" t="0" r="13970" b="8255"/>
                  <wp:docPr id="2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310" cy="1607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4310" cy="1607185"/>
                  <wp:effectExtent l="0" t="0" r="13970" b="8255"/>
                  <wp:docPr id="4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310" cy="1607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8280" cy="1608455"/>
                  <wp:effectExtent l="0" t="0" r="0" b="6985"/>
                  <wp:docPr id="20" name="Pictur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80" cy="160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37640" cy="1609725"/>
                  <wp:effectExtent l="0" t="0" r="10160" b="5715"/>
                  <wp:docPr id="19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4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37640" cy="1609090"/>
                  <wp:effectExtent l="0" t="0" r="10160" b="6350"/>
                  <wp:docPr id="38" name="Picture 3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40" cy="160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6850" cy="1610995"/>
                  <wp:effectExtent l="0" t="0" r="11430" b="4445"/>
                  <wp:docPr id="18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61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6850" cy="1608455"/>
                  <wp:effectExtent l="0" t="0" r="11430" b="6985"/>
                  <wp:docPr id="32" name="Picture 3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60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F0C90B"/>
    <w:sectPr>
      <w:headerReference r:id="rId7" w:type="first"/>
      <w:footerReference r:id="rId9" w:type="first"/>
      <w:headerReference r:id="rId5" w:type="default"/>
      <w:headerReference r:id="rId6" w:type="even"/>
      <w:footerReference r:id="rId8" w:type="even"/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012DD6"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D6D230"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D695BD">
    <w:pPr>
      <w:pStyle w:val="5"/>
    </w:pPr>
    <w:r>
      <w:rPr>
        <w:sz w:val="18"/>
      </w:rPr>
      <w:pict>
        <v:shape id="PowerPlusWaterMarkObject23943" o:spid="_x0000_s4100" o:spt="136" type="#_x0000_t136" style="position:absolute;left:0pt;height:86.25pt;width:501pt;mso-position-horizontal:center;mso-position-horizontal-relative:margin;mso-position-vertical:center;mso-position-vertical-relative:margin;rotation:-2949120f;z-index:-251655168;mso-width-relative:page;mso-height-relative:page;" fillcolor="#00B0F0" filled="t" stroked="f" coordsize="21600,21600" adj="108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ΒΑΪΟΣ ΧΑΡΜΠΑΣ" style="font-family:Segoe UI;font-size:36pt;v-same-letter-heights:f;v-text-align:center;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E3A5CA">
    <w:pPr>
      <w:pStyle w:val="5"/>
    </w:pPr>
    <w:r>
      <w:pict>
        <v:shape id="PowerPlusWaterMarkObject33400423" o:spid="_x0000_s4099" o:spt="136" type="#_x0000_t136" style="position:absolute;left:0pt;height:0pt;width:0pt;mso-position-horizontal:center;mso-position-horizontal-relative:margin;mso-position-vertical:center;mso-position-vertical-relative:margin;rotation:20643840f;z-index:-251656192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008BA9">
    <w:pPr>
      <w:pStyle w:val="5"/>
    </w:pPr>
    <w:r>
      <w:pict>
        <v:shape id="PowerPlusWaterMarkObject33400422" o:spid="_x0000_s4097" o:spt="136" type="#_x0000_t136" style="position:absolute;left:0pt;height:0pt;width:0pt;mso-position-horizontal:center;mso-position-horizontal-relative:margin;mso-position-vertical:center;mso-position-vertical-relative:margin;rotation:20643840f;z-index:-251657216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2"/>
  </w:compat>
  <w:rsids>
    <w:rsidRoot w:val="00754D37"/>
    <w:rsid w:val="0000511A"/>
    <w:rsid w:val="00050774"/>
    <w:rsid w:val="000C7FC3"/>
    <w:rsid w:val="00263291"/>
    <w:rsid w:val="002F27C6"/>
    <w:rsid w:val="0042017B"/>
    <w:rsid w:val="004A2E38"/>
    <w:rsid w:val="004D1B27"/>
    <w:rsid w:val="00556EA5"/>
    <w:rsid w:val="005A4A49"/>
    <w:rsid w:val="006F2A2E"/>
    <w:rsid w:val="007341FD"/>
    <w:rsid w:val="00754D37"/>
    <w:rsid w:val="00772430"/>
    <w:rsid w:val="0078028E"/>
    <w:rsid w:val="008029BE"/>
    <w:rsid w:val="00843274"/>
    <w:rsid w:val="00847140"/>
    <w:rsid w:val="009325A8"/>
    <w:rsid w:val="00941CFA"/>
    <w:rsid w:val="009651E1"/>
    <w:rsid w:val="00993A96"/>
    <w:rsid w:val="00B35CD4"/>
    <w:rsid w:val="00B43017"/>
    <w:rsid w:val="00C67E24"/>
    <w:rsid w:val="00C945BD"/>
    <w:rsid w:val="00CA716C"/>
    <w:rsid w:val="00CD0441"/>
    <w:rsid w:val="00CD1093"/>
    <w:rsid w:val="00D065AF"/>
    <w:rsid w:val="00D35A7C"/>
    <w:rsid w:val="00E046C5"/>
    <w:rsid w:val="00EC3575"/>
    <w:rsid w:val="00F42E80"/>
    <w:rsid w:val="00F70836"/>
    <w:rsid w:val="031A62ED"/>
    <w:rsid w:val="05886489"/>
    <w:rsid w:val="059142EC"/>
    <w:rsid w:val="067C5D2F"/>
    <w:rsid w:val="088E702B"/>
    <w:rsid w:val="09686721"/>
    <w:rsid w:val="0A3529F1"/>
    <w:rsid w:val="0B1C49FC"/>
    <w:rsid w:val="10AD0908"/>
    <w:rsid w:val="14B30D2D"/>
    <w:rsid w:val="15F558E5"/>
    <w:rsid w:val="173C4698"/>
    <w:rsid w:val="18486868"/>
    <w:rsid w:val="19AF1F1B"/>
    <w:rsid w:val="1B1D1B82"/>
    <w:rsid w:val="1C9A2C45"/>
    <w:rsid w:val="1D097731"/>
    <w:rsid w:val="1DC81115"/>
    <w:rsid w:val="2057267F"/>
    <w:rsid w:val="20C242E2"/>
    <w:rsid w:val="2101419B"/>
    <w:rsid w:val="21385567"/>
    <w:rsid w:val="21505CF1"/>
    <w:rsid w:val="21984334"/>
    <w:rsid w:val="22E86BD0"/>
    <w:rsid w:val="23472066"/>
    <w:rsid w:val="23694490"/>
    <w:rsid w:val="23C65298"/>
    <w:rsid w:val="25E41C25"/>
    <w:rsid w:val="27EB2BFB"/>
    <w:rsid w:val="29045605"/>
    <w:rsid w:val="29C42F93"/>
    <w:rsid w:val="2AA35184"/>
    <w:rsid w:val="2B0F07C6"/>
    <w:rsid w:val="2B7444EF"/>
    <w:rsid w:val="2BDF102F"/>
    <w:rsid w:val="2C7548FE"/>
    <w:rsid w:val="2CAD55D3"/>
    <w:rsid w:val="2D0B2E3E"/>
    <w:rsid w:val="2D2A1D78"/>
    <w:rsid w:val="2DDA7E1B"/>
    <w:rsid w:val="2DE010D6"/>
    <w:rsid w:val="2E38257E"/>
    <w:rsid w:val="2FD51A07"/>
    <w:rsid w:val="316C37E1"/>
    <w:rsid w:val="31956738"/>
    <w:rsid w:val="320D2EAD"/>
    <w:rsid w:val="322A4D1B"/>
    <w:rsid w:val="32334017"/>
    <w:rsid w:val="329F6B99"/>
    <w:rsid w:val="341D111B"/>
    <w:rsid w:val="34414A95"/>
    <w:rsid w:val="35030B5C"/>
    <w:rsid w:val="35D07050"/>
    <w:rsid w:val="360D0C88"/>
    <w:rsid w:val="37573643"/>
    <w:rsid w:val="38164AF4"/>
    <w:rsid w:val="3A51630F"/>
    <w:rsid w:val="3CC94A4B"/>
    <w:rsid w:val="3E423B5E"/>
    <w:rsid w:val="3F174AEF"/>
    <w:rsid w:val="43EF068A"/>
    <w:rsid w:val="45622C66"/>
    <w:rsid w:val="457F70A7"/>
    <w:rsid w:val="47B42F7B"/>
    <w:rsid w:val="47DB6569"/>
    <w:rsid w:val="480A0DBF"/>
    <w:rsid w:val="491D5FBC"/>
    <w:rsid w:val="49623408"/>
    <w:rsid w:val="4D634601"/>
    <w:rsid w:val="4E6F6085"/>
    <w:rsid w:val="4EA27420"/>
    <w:rsid w:val="4ED748E6"/>
    <w:rsid w:val="4FB84F00"/>
    <w:rsid w:val="503247C0"/>
    <w:rsid w:val="50EA5EA6"/>
    <w:rsid w:val="52B91A90"/>
    <w:rsid w:val="53262886"/>
    <w:rsid w:val="54220A7F"/>
    <w:rsid w:val="54626723"/>
    <w:rsid w:val="55290B0B"/>
    <w:rsid w:val="559B372A"/>
    <w:rsid w:val="564D66AA"/>
    <w:rsid w:val="57901F40"/>
    <w:rsid w:val="58D359A1"/>
    <w:rsid w:val="5A2F6B6B"/>
    <w:rsid w:val="5B3429F6"/>
    <w:rsid w:val="5CB0012E"/>
    <w:rsid w:val="5CF92248"/>
    <w:rsid w:val="5EF6781B"/>
    <w:rsid w:val="5FC510E3"/>
    <w:rsid w:val="64C3704F"/>
    <w:rsid w:val="65B41774"/>
    <w:rsid w:val="65EB2D6C"/>
    <w:rsid w:val="67187C83"/>
    <w:rsid w:val="67F506BF"/>
    <w:rsid w:val="685E0245"/>
    <w:rsid w:val="68632E35"/>
    <w:rsid w:val="68975526"/>
    <w:rsid w:val="6C3A3BBA"/>
    <w:rsid w:val="707F3050"/>
    <w:rsid w:val="717E6ADD"/>
    <w:rsid w:val="72E1767F"/>
    <w:rsid w:val="73B51879"/>
    <w:rsid w:val="73E367BA"/>
    <w:rsid w:val="73F522D4"/>
    <w:rsid w:val="74D31A39"/>
    <w:rsid w:val="750C14A7"/>
    <w:rsid w:val="75763667"/>
    <w:rsid w:val="75822AD7"/>
    <w:rsid w:val="76650A76"/>
    <w:rsid w:val="7A763316"/>
    <w:rsid w:val="7BE451FE"/>
    <w:rsid w:val="7BEE19FB"/>
    <w:rsid w:val="7E1A2770"/>
    <w:rsid w:val="7E626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l-GR" w:eastAsia="en-US" w:bidi="ar-SA"/>
    </w:rPr>
  </w:style>
  <w:style w:type="character" w:default="1" w:styleId="2">
    <w:name w:val="Default Paragraph Font"/>
    <w:autoRedefine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8"/>
    <w:autoRedefine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5">
    <w:name w:val="header"/>
    <w:basedOn w:val="1"/>
    <w:link w:val="7"/>
    <w:autoRedefine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table" w:styleId="6">
    <w:name w:val="Table Grid"/>
    <w:basedOn w:val="3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Κεφαλίδα Char"/>
    <w:basedOn w:val="2"/>
    <w:link w:val="5"/>
    <w:autoRedefine/>
    <w:semiHidden/>
    <w:qFormat/>
    <w:uiPriority w:val="99"/>
  </w:style>
  <w:style w:type="character" w:customStyle="1" w:styleId="8">
    <w:name w:val="Υποσέλιδο Char"/>
    <w:basedOn w:val="2"/>
    <w:link w:val="4"/>
    <w:autoRedefine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image" Target="media/image24.png"/><Relationship Id="rId33" Type="http://schemas.openxmlformats.org/officeDocument/2006/relationships/image" Target="media/image23.jpe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jpeg"/><Relationship Id="rId3" Type="http://schemas.openxmlformats.org/officeDocument/2006/relationships/footnotes" Target="footnotes.xml"/><Relationship Id="rId29" Type="http://schemas.openxmlformats.org/officeDocument/2006/relationships/image" Target="media/image19.jpeg"/><Relationship Id="rId28" Type="http://schemas.openxmlformats.org/officeDocument/2006/relationships/image" Target="media/image18.jpeg"/><Relationship Id="rId27" Type="http://schemas.openxmlformats.org/officeDocument/2006/relationships/image" Target="media/image17.png"/><Relationship Id="rId26" Type="http://schemas.openxmlformats.org/officeDocument/2006/relationships/image" Target="media/image16.jpeg"/><Relationship Id="rId25" Type="http://schemas.openxmlformats.org/officeDocument/2006/relationships/image" Target="media/image15.jpe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jpe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jpeg"/><Relationship Id="rId15" Type="http://schemas.openxmlformats.org/officeDocument/2006/relationships/image" Target="media/image5.jpe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sv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100"/>
    <customShpInfo spid="_x0000_s4099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259</Words>
  <Characters>1596</Characters>
  <Lines>13</Lines>
  <Paragraphs>3</Paragraphs>
  <TotalTime>32</TotalTime>
  <ScaleCrop>false</ScaleCrop>
  <LinksUpToDate>false</LinksUpToDate>
  <CharactersWithSpaces>1753</CharactersWithSpaces>
  <Application>WPS Office_12.1.0.26880_F1E327BC-269C-435d-A152-05C5408002CA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2021-01-23T15:39:00Z</dcterms:created>
  <dc:creator>user</dc:creator>
  <cp:lastModifiedBy>Antigoni Lazinou</cp:lastModifiedBy>
  <dcterms:modified xsi:type="dcterms:W3CDTF">2026-06-19T16:23:26Z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1033-12.1.0.26880</vt:lpwstr>
  </property>
  <property fmtid="{D5CDD505-2E9C-101B-9397-08002B2CF9AE}" pid="3" name="ICV">
    <vt:lpwstr>F4575CDB6A7044138D5697F3BD393EF3</vt:lpwstr>
  </property>
  <property fmtid="{D5CDD505-2E9C-101B-9397-08002B2CF9AE}" pid="4" name="KSOTemplateDocerSaveRecord">
    <vt:lpwstr>eyJoZGlkIjoiNDZhZTY0MjI5NjJmNDI3ZTA2ZjBlODJhODBhZjU4NTciLCJ1c2VySWQiOiI2NTk3MDcyMzg1MDQ0In0=</vt:lpwstr>
  </property>
</Properties>
</file>